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0" w:rsidRPr="00165788" w:rsidRDefault="002D64B0" w:rsidP="00DF0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BC/NW 2021№ 1 (37)</w:t>
      </w:r>
    </w:p>
    <w:p w:rsidR="002D64B0" w:rsidRPr="00165788" w:rsidRDefault="002D64B0" w:rsidP="00DF0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BF1F6A" w:rsidRPr="00875D8F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8F">
        <w:rPr>
          <w:rFonts w:ascii="Times New Roman" w:hAnsi="Times New Roman" w:cs="Times New Roman"/>
          <w:b/>
          <w:sz w:val="28"/>
          <w:szCs w:val="28"/>
          <w:highlight w:val="green"/>
        </w:rPr>
        <w:t>1.1</w:t>
      </w:r>
      <w:proofErr w:type="gramStart"/>
      <w:r w:rsidRPr="00875D8F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О</w:t>
      </w:r>
      <w:proofErr w:type="gramEnd"/>
      <w:r w:rsidRPr="00875D8F">
        <w:rPr>
          <w:rFonts w:ascii="Times New Roman" w:hAnsi="Times New Roman" w:cs="Times New Roman"/>
          <w:b/>
          <w:sz w:val="28"/>
          <w:szCs w:val="28"/>
          <w:highlight w:val="green"/>
        </w:rPr>
        <w:t>т р</w:t>
      </w:r>
      <w:r w:rsidRPr="00875D8F">
        <w:rPr>
          <w:rFonts w:ascii="Times New Roman" w:hAnsi="Times New Roman" w:cs="Times New Roman"/>
          <w:b/>
          <w:sz w:val="28"/>
          <w:szCs w:val="28"/>
        </w:rPr>
        <w:t>едактора</w:t>
      </w:r>
    </w:p>
    <w:p w:rsidR="00BF1F6A" w:rsidRPr="00875D8F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 редактора</w:t>
      </w:r>
    </w:p>
    <w:p w:rsidR="00BF1F6A" w:rsidRPr="00165788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BF1F6A" w:rsidRPr="00165788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2.1 </w:t>
      </w:r>
      <w:proofErr w:type="gramStart"/>
      <w:r w:rsidRPr="00165788">
        <w:rPr>
          <w:rFonts w:ascii="Times New Roman" w:hAnsi="Times New Roman" w:cs="Times New Roman"/>
          <w:sz w:val="28"/>
          <w:szCs w:val="28"/>
        </w:rPr>
        <w:t>Мишин</w:t>
      </w:r>
      <w:proofErr w:type="gramEnd"/>
      <w:r w:rsidRPr="00165788">
        <w:t xml:space="preserve"> </w:t>
      </w:r>
      <w:r w:rsidRPr="00165788">
        <w:rPr>
          <w:rFonts w:ascii="Times New Roman" w:hAnsi="Times New Roman" w:cs="Times New Roman"/>
          <w:sz w:val="28"/>
          <w:szCs w:val="28"/>
        </w:rPr>
        <w:t xml:space="preserve">А.А.,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165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165788">
        <w:rPr>
          <w:rFonts w:ascii="Times New Roman" w:hAnsi="Times New Roman" w:cs="Times New Roman"/>
          <w:sz w:val="28"/>
          <w:szCs w:val="28"/>
        </w:rPr>
        <w:t>И. ИЗУЧЕНИЕ ОСОБЕННОСТЕЙ РАЗРАБОТКИ ОПТИМИЗИРУЮЩЕГО КОМПИЛЯТОРА ДЛЯ VLIW-ПРОЦЕССОРА</w:t>
      </w:r>
    </w:p>
    <w:p w:rsidR="00BF1F6A" w:rsidRPr="00165788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2.2 Федулова</w:t>
      </w:r>
      <w:proofErr w:type="gramStart"/>
      <w:r w:rsidRPr="00165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5788">
        <w:rPr>
          <w:rFonts w:ascii="Times New Roman" w:hAnsi="Times New Roman" w:cs="Times New Roman"/>
          <w:sz w:val="28"/>
          <w:szCs w:val="28"/>
        </w:rPr>
        <w:t xml:space="preserve"> С., Федулов</w:t>
      </w:r>
      <w:r w:rsidRPr="00165788"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65788">
        <w:rPr>
          <w:rFonts w:ascii="Times New Roman" w:hAnsi="Times New Roman" w:cs="Times New Roman"/>
          <w:sz w:val="28"/>
          <w:szCs w:val="28"/>
        </w:rPr>
        <w:t>С., Федулов</w:t>
      </w:r>
      <w:r w:rsidRPr="00165788">
        <w:t xml:space="preserve"> 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165788">
        <w:rPr>
          <w:rFonts w:ascii="Times New Roman" w:hAnsi="Times New Roman" w:cs="Times New Roman"/>
          <w:sz w:val="28"/>
          <w:szCs w:val="28"/>
        </w:rPr>
        <w:t>А. АНАЛИЗ ПРОГРАММ ДЛЯ ПАРАЛЛЕЛЬНОГО ПРОГРАММИРОВАНИЯ НА ВЫЧИСЛИТЕЛЬНЫХ КЛАСТЕРАХ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3.1 Соколова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 xml:space="preserve">Е.А.,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Михалин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С.Н. ИССЛЕДОВАНИЕ МЕТОДОВ ПОДБОРА ОБОРУДОВАНИЯ ДЛЯ МАЛЫХ И СРЕДНИХ СИСТЕМ АВТОМАТИЗАЦИИ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Негрозова</w:t>
      </w:r>
      <w:proofErr w:type="spellEnd"/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 xml:space="preserve">П.Е.,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Рыбинцев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В.О. ИССЛЕДОВАНИЕ И РАЗРАБОТКА ПРОГРАММНОАППАРАТНОГО КОМПЛЕКСА СИСТЕМЫ УПРАВЛЕНИЯ ОБРАЩЕНИЯМИ ДЛЯ ТЕРРИТОРИАЛЬНО-РАСПРЕДЕЛЕННОГО ПРЕДПРИЯТИЯ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 xml:space="preserve">4. Модели и методы для исследования характеристик ВС 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4.1 Абросимов Л.И.,  Петренко А.С. ИССЛЕДОВАНИЕ СПОСОБОВ СОКРАЩЕНИЯ ВРЕМЕНИ РАЗВЕРТЫВАНИЯ И ВОССТАНОВЛЕНИЯ ПОСЛЕ СБОЯ ВИРТУАЛЬНЫХ СТЕНДОВ В ОБЛАКЕ БАНКА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4.2 Данилин Д.Г. Коняева В.В. ИССЛЕДОВАНИЕ ВРЕМЕНИ ПЕРЕХОДНОГО ПРОЦЕССА В КОРПОРАТИВНЫХ СЕТЯХ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>5 Обработка видеоинформации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5.1 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Ш.Х., Орлов Д.А. ИНТЕЛЛЕКТУАЛЬНОЕ ПОВЫШЕНИЕ РАЗРЕШЕНИЯ ИЗОБРАЖЕНИЯ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6.1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Е.В. АВТОМАТИЗАЦИЯ ОЦЕНКИ СКОРОСТНЫХ КАЧЕСТВ ЖИВЫХ ОБЪЕКТОВ НА ОСНОВЕ СРЕДЫ МОДЕЛИРОВАНИЯ  «GPSS WORLD» 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6.2 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Ш.А. АВТОМАТИЗИРОВАННАЯ СИСТЕМА ОТБОРА ПОСТАВЩИКОВ ЭНЕРГЕТИЧЕСКОГО ОБОРУДОВАНИЯ С ИСПОЛЬЗОВАНИЕМ МАШИННОГО ОБУЧЕНИЯ В РАМКАХ ЦИФРОВОЙ ПЛАТФОРМЫ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6.3 Гаврилов А.А.,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С.Д., Борисова С.В., Зейн А.Н. МНОГОПОЛЬЗОВАТЕЛЬСКИЙ РЕЖИМ РАБОТЫ КЛИЕНТ-</w:t>
      </w:r>
      <w:r w:rsidRPr="006E2B2D">
        <w:rPr>
          <w:rFonts w:ascii="Times New Roman" w:hAnsi="Times New Roman" w:cs="Times New Roman"/>
          <w:sz w:val="28"/>
          <w:szCs w:val="28"/>
        </w:rPr>
        <w:lastRenderedPageBreak/>
        <w:t xml:space="preserve">СЕРВЕРНОГО ПРИЛОЖЕНИЯ С БАЗОЙ ДАННЫХ С ИСПОЛЬЗОВАНИЕМ МЕХАНИЗМА СООБЩЕНИЙ 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6.4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Ш.А РАЗРАБОТКА СИСТЕМЫ ПРОГНОЗИРОВАНИЯ ОТКАЗОВ ЭНЕРГЕТИЧЕСКОГО ОБОРУДОВАНИЯ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7.1 Данилин Д.Г.,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Манов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А.С. ИССЛЕДОВАНИЕ ИМИТАЦИОННОЙ МОДЕЛИ УЗЛА СЕТИ ПРИ РАЗЛИЧНЫХ РАСПРЕДЕЛЕНИЯХ ПОТОКА ВНЕШНИХ ЗАПРОСОВ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7.2 Петров Н.Д., Берг А.В. ОСОБЕННОСТИ РАЗРАБОТКИ ИНФОРМАЦИОННО-АНАЛИТИЧЕСКОЙ СИСТЕМЫ </w:t>
      </w:r>
      <w:proofErr w:type="gramStart"/>
      <w:r w:rsidRPr="006E2B2D">
        <w:rPr>
          <w:rFonts w:ascii="Times New Roman" w:hAnsi="Times New Roman" w:cs="Times New Roman"/>
          <w:sz w:val="28"/>
          <w:szCs w:val="28"/>
        </w:rPr>
        <w:t>ОБЕСПЕЧЕНИЯ НАДЕЖНОСТИ ФУНКЦИОНИРОВАНИЯ СВЕТОТЕХНИЧЕСКИХ СИСТЕМ АЭРОДРОМОВ</w:t>
      </w:r>
      <w:proofErr w:type="gramEnd"/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7.3 Черешнев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И.А., Борисова С.В. ИССЛЕДОВАНИЕ И ПРОГНОЗИРОВАНИЕ ПОКАЗАТЕЛЕЙ ДОБЫЧИ НЕФТИ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sz w:val="28"/>
          <w:szCs w:val="28"/>
        </w:rPr>
        <w:t xml:space="preserve">8.1 </w:t>
      </w:r>
      <w:r w:rsidRPr="006E2B2D">
        <w:rPr>
          <w:rFonts w:ascii="Times New Roman" w:eastAsia="Calibri" w:hAnsi="Times New Roman" w:cs="Times New Roman"/>
          <w:sz w:val="28"/>
          <w:szCs w:val="28"/>
        </w:rPr>
        <w:t>Журавлёв</w:t>
      </w:r>
      <w:r w:rsidRPr="006E2B2D">
        <w:rPr>
          <w:rFonts w:ascii="Calibri" w:eastAsia="Calibri" w:hAnsi="Calibri" w:cs="Times New Roman"/>
        </w:rPr>
        <w:t xml:space="preserve"> </w:t>
      </w:r>
      <w:r w:rsidRPr="006E2B2D">
        <w:rPr>
          <w:rFonts w:ascii="Times New Roman" w:eastAsia="Calibri" w:hAnsi="Times New Roman" w:cs="Times New Roman"/>
          <w:sz w:val="28"/>
          <w:szCs w:val="28"/>
        </w:rPr>
        <w:t>А.А., Борисова С.В. СИСТЕМА ОПОВЕЩЕНИЯ СТУДЕНТОВ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9.1 Колесников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И.Е., Вишняков С.В. РАЗРАБОТКА МОДЕЛИ СВЕРТОЧНОЙ НЕЙРОННОЙ СЕТИ ДЛЯ РАБОТЫ НА НЕРЕГУЛЯРНОМ НОСИТЕЛЕ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9.2 Быков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А.М., Орлов Д.А. АВТОМАТИЧЕСКИЙ РЕФАКТОРИНГ ИСХОДНОГО ТЕКСТА ПРОГРАММ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9.3. Виноградов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 xml:space="preserve">М.М.,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Забиров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А.Р. ИСПОЛЬЗОВАНИЕ НЕЙРОННОЙ СЕТИ В ТЕПЛОФИЗИЧЕСКОЙ ЗАДАЧЕ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>10. Опыт использования и эксплуатации ВС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10.1 Абросимов Л.И., Воронин М. Н РАЗРАБОТКА ИНФОРМАЦИОННОЙ СИСТЕМЫ СЕРВИСНОГО ЦЕНТРА ДЛЯ ПРИЕМА И ОБРАБОТКИ ЗАЯВОК ООО «ОНЛАЙН-КАССА</w:t>
      </w:r>
      <w:proofErr w:type="gramStart"/>
      <w:r w:rsidRPr="006E2B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2B2D">
        <w:rPr>
          <w:rFonts w:ascii="Times New Roman" w:hAnsi="Times New Roman" w:cs="Times New Roman"/>
          <w:sz w:val="28"/>
          <w:szCs w:val="28"/>
        </w:rPr>
        <w:t>У»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10.2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Е.В. АНАЛИЗ ИЗДАТЕЛЬСКОГО РЕКЛАМНОГО БИЗНЕСА ПО МЕТОДИКЕ ARIS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10.3</w:t>
      </w:r>
      <w:r w:rsidRPr="006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Новиков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К.Д., АНАЛИЗ ПРОБЛЕМ ПОСТРОЕНИЯ СЕТЕЙ ПРОВАЙДЕРСКОГО УРОВНЯ И СПОСОБЫ МИНИМИЗАЦИИ ТРУДОЗАТРАТ НА ИХ ЭКСПЛУАТАЦИЮ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t xml:space="preserve">11. Защита информации  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11.1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>,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 xml:space="preserve">Н.Г. 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Ш.А. ПРОБЛЕМЫ ОБЕЗЛИЧИВАНИЯ ПЕРСОНАЛЬНЫХ ДАННЫХ В ИНФОРМАЦИОННЫХ СИСТЕМАХ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11.2 Голов Д.В.,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Ш.А.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ИСПОЛЬЗОВАНИЕ МАТРИЦ ГИЛЬБЕРТА В ХЕШ-ФУНКЦИЯХ ДЛЯ ПОВЫШЕНИЯ ИХ КРИПТОСТОЙКОСТИ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>11.3 Рыжов</w:t>
      </w:r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 xml:space="preserve">Д.И.,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>П.Б. АНАЛИЗ МЕТОДОВ ОЦЕНКИ ИНФОРМАЦИОННОЙ БЕЗОПАСНОСТИ ПРИ ИСПОЛЬЗОВАНИИ ОБЛАЧНЫХ СЕРВИСОВ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2D">
        <w:rPr>
          <w:rFonts w:ascii="Times New Roman" w:hAnsi="Times New Roman" w:cs="Times New Roman"/>
          <w:b/>
          <w:sz w:val="28"/>
          <w:szCs w:val="28"/>
        </w:rPr>
        <w:lastRenderedPageBreak/>
        <w:t>12 Обучающие системы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12.1 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6E2B2D">
        <w:t xml:space="preserve"> </w:t>
      </w:r>
      <w:r w:rsidRPr="006E2B2D">
        <w:rPr>
          <w:rFonts w:ascii="Times New Roman" w:hAnsi="Times New Roman" w:cs="Times New Roman"/>
          <w:sz w:val="28"/>
          <w:szCs w:val="28"/>
        </w:rPr>
        <w:t xml:space="preserve">А.Р., 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Ш.А. О ВОЗМОЖНОСТИ ПРИМЕНЕНИЯ МАШИННОГО ОБУЧЕНИЯ ДЛЯ ОЦЕНКИ ДЕЯТЕЛЬНОСТИ КАФЕДР ПО СИСТЕМЕ EFQM </w:t>
      </w:r>
    </w:p>
    <w:p w:rsidR="00BF1F6A" w:rsidRPr="006E2B2D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12.2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Простова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Д.И.,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Ш.А. РАЗРАБОТКА И ИССЛЕДОВАНИЕ ЭФФЕКТИВНОСТИ СТРАТЕГИЙ В АВТОМАТИЧЕСКИХ ТОРГОВЫХ СИСТЕМАХ</w:t>
      </w:r>
    </w:p>
    <w:p w:rsidR="00BF1F6A" w:rsidRPr="006E2B2D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2D">
        <w:rPr>
          <w:rFonts w:ascii="Times New Roman" w:hAnsi="Times New Roman" w:cs="Times New Roman"/>
          <w:sz w:val="28"/>
          <w:szCs w:val="28"/>
        </w:rPr>
        <w:t xml:space="preserve">12.3 Епихина Т.А.,  </w:t>
      </w:r>
      <w:proofErr w:type="spellStart"/>
      <w:r w:rsidRPr="006E2B2D">
        <w:rPr>
          <w:rFonts w:ascii="Times New Roman" w:hAnsi="Times New Roman" w:cs="Times New Roman"/>
          <w:sz w:val="28"/>
          <w:szCs w:val="28"/>
        </w:rPr>
        <w:t>Рыбинцев</w:t>
      </w:r>
      <w:proofErr w:type="spellEnd"/>
      <w:r w:rsidRPr="006E2B2D">
        <w:rPr>
          <w:rFonts w:ascii="Times New Roman" w:hAnsi="Times New Roman" w:cs="Times New Roman"/>
          <w:sz w:val="28"/>
          <w:szCs w:val="28"/>
        </w:rPr>
        <w:t xml:space="preserve"> В.О. ИССЛЕДОВАНИЕ И РАЗРАБОТКА СИСТЕМЫ АВТОМАТИЗАЦИИ УЧЕБНОГО ПРОЦЕССА В ТЕРРИТОРИАЛЬНО-РАСПРЕДЕЛЕННОМ ЛИЦЕЕ </w:t>
      </w:r>
    </w:p>
    <w:p w:rsidR="00BF1F6A" w:rsidRPr="00875D8F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bookmarkStart w:id="0" w:name="_GoBack"/>
      <w:bookmarkEnd w:id="0"/>
      <w:r w:rsidRPr="00875D8F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13 Страницы истории </w:t>
      </w:r>
    </w:p>
    <w:p w:rsidR="00BF1F6A" w:rsidRPr="00BF1F6A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75D8F">
        <w:rPr>
          <w:rFonts w:ascii="Times New Roman" w:hAnsi="Times New Roman" w:cs="Times New Roman"/>
          <w:sz w:val="28"/>
          <w:szCs w:val="28"/>
          <w:highlight w:val="green"/>
        </w:rPr>
        <w:t xml:space="preserve">13.1 </w:t>
      </w:r>
    </w:p>
    <w:p w:rsidR="00BF1F6A" w:rsidRPr="00FB4EFE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875D8F">
        <w:rPr>
          <w:rFonts w:ascii="Times New Roman" w:hAnsi="Times New Roman" w:cs="Times New Roman"/>
          <w:b/>
          <w:sz w:val="28"/>
          <w:szCs w:val="28"/>
          <w:highlight w:val="cyan"/>
        </w:rPr>
        <w:t>4</w:t>
      </w:r>
      <w:r w:rsidRPr="00FB4EFE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Юмор</w:t>
      </w:r>
    </w:p>
    <w:p w:rsidR="00BF1F6A" w:rsidRPr="00FB4EFE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875D8F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FB4EFE">
        <w:rPr>
          <w:rFonts w:ascii="Times New Roman" w:hAnsi="Times New Roman" w:cs="Times New Roman"/>
          <w:sz w:val="28"/>
          <w:szCs w:val="28"/>
          <w:highlight w:val="cyan"/>
        </w:rPr>
        <w:t>.1 ЮМОР от Полякова А.К.</w:t>
      </w:r>
    </w:p>
    <w:p w:rsidR="00BF1F6A" w:rsidRPr="00FB4EFE" w:rsidRDefault="00BF1F6A" w:rsidP="00B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875D8F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5</w:t>
      </w:r>
      <w:r w:rsidRPr="00875D8F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Pr="00FB4EFE">
        <w:rPr>
          <w:rFonts w:ascii="Times New Roman" w:hAnsi="Times New Roman" w:cs="Times New Roman"/>
          <w:b/>
          <w:sz w:val="28"/>
          <w:szCs w:val="28"/>
          <w:highlight w:val="cyan"/>
        </w:rPr>
        <w:t>Авторы</w:t>
      </w:r>
    </w:p>
    <w:p w:rsidR="00BF1F6A" w:rsidRPr="009D541E" w:rsidRDefault="00BF1F6A" w:rsidP="00B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875D8F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Pr="00FB4EFE">
        <w:rPr>
          <w:rFonts w:ascii="Times New Roman" w:hAnsi="Times New Roman" w:cs="Times New Roman"/>
          <w:sz w:val="28"/>
          <w:szCs w:val="28"/>
          <w:highlight w:val="cyan"/>
        </w:rPr>
        <w:t>.1 АВТОРЫ</w:t>
      </w:r>
    </w:p>
    <w:p w:rsidR="00BF1F6A" w:rsidRPr="00C93B1C" w:rsidRDefault="00BF1F6A" w:rsidP="00BF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19" w:rsidRPr="00C93B1C" w:rsidRDefault="00C55519" w:rsidP="00C93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5519" w:rsidRPr="00C9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D7"/>
    <w:rsid w:val="00002174"/>
    <w:rsid w:val="00021FDE"/>
    <w:rsid w:val="0003731D"/>
    <w:rsid w:val="0016166E"/>
    <w:rsid w:val="00165788"/>
    <w:rsid w:val="002226EC"/>
    <w:rsid w:val="00233874"/>
    <w:rsid w:val="00234902"/>
    <w:rsid w:val="00252C91"/>
    <w:rsid w:val="00263C6E"/>
    <w:rsid w:val="002D64B0"/>
    <w:rsid w:val="00330A0D"/>
    <w:rsid w:val="00356244"/>
    <w:rsid w:val="003A0BA5"/>
    <w:rsid w:val="003B6DAA"/>
    <w:rsid w:val="003E62C1"/>
    <w:rsid w:val="00400D22"/>
    <w:rsid w:val="00473008"/>
    <w:rsid w:val="004C7660"/>
    <w:rsid w:val="0050370B"/>
    <w:rsid w:val="00540D6F"/>
    <w:rsid w:val="0054788D"/>
    <w:rsid w:val="005B1F79"/>
    <w:rsid w:val="005C779A"/>
    <w:rsid w:val="00622FF2"/>
    <w:rsid w:val="0063515A"/>
    <w:rsid w:val="00650E59"/>
    <w:rsid w:val="006E2B2D"/>
    <w:rsid w:val="007C76D5"/>
    <w:rsid w:val="007F069A"/>
    <w:rsid w:val="008138AA"/>
    <w:rsid w:val="00835E56"/>
    <w:rsid w:val="00887E58"/>
    <w:rsid w:val="00932EA2"/>
    <w:rsid w:val="00980F20"/>
    <w:rsid w:val="00997730"/>
    <w:rsid w:val="009C2CFF"/>
    <w:rsid w:val="009D541E"/>
    <w:rsid w:val="009E6010"/>
    <w:rsid w:val="009E7F05"/>
    <w:rsid w:val="00A029EE"/>
    <w:rsid w:val="00A054E3"/>
    <w:rsid w:val="00A22E83"/>
    <w:rsid w:val="00A250EB"/>
    <w:rsid w:val="00A677B3"/>
    <w:rsid w:val="00AE4BBB"/>
    <w:rsid w:val="00AF4C2F"/>
    <w:rsid w:val="00B026A8"/>
    <w:rsid w:val="00B04C35"/>
    <w:rsid w:val="00B47762"/>
    <w:rsid w:val="00BA4C04"/>
    <w:rsid w:val="00BA543E"/>
    <w:rsid w:val="00BA55B4"/>
    <w:rsid w:val="00BD082B"/>
    <w:rsid w:val="00BF1F6A"/>
    <w:rsid w:val="00C55519"/>
    <w:rsid w:val="00C55CB2"/>
    <w:rsid w:val="00C735A0"/>
    <w:rsid w:val="00C93B1C"/>
    <w:rsid w:val="00CC4B66"/>
    <w:rsid w:val="00CE6845"/>
    <w:rsid w:val="00D15A30"/>
    <w:rsid w:val="00D3725D"/>
    <w:rsid w:val="00D3799B"/>
    <w:rsid w:val="00DB6F6A"/>
    <w:rsid w:val="00DF02E8"/>
    <w:rsid w:val="00E043D7"/>
    <w:rsid w:val="00E57E11"/>
    <w:rsid w:val="00E9263D"/>
    <w:rsid w:val="00EB2E14"/>
    <w:rsid w:val="00F77917"/>
    <w:rsid w:val="00F843E8"/>
    <w:rsid w:val="00FB173F"/>
    <w:rsid w:val="00FB18B4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Леонид Иванович</dc:creator>
  <cp:lastModifiedBy>Леонид</cp:lastModifiedBy>
  <cp:revision>34</cp:revision>
  <dcterms:created xsi:type="dcterms:W3CDTF">2021-04-30T12:36:00Z</dcterms:created>
  <dcterms:modified xsi:type="dcterms:W3CDTF">2021-07-06T17:33:00Z</dcterms:modified>
</cp:coreProperties>
</file>